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19" w:rsidRPr="008D5E50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>Протокол</w:t>
      </w:r>
    </w:p>
    <w:p w:rsidR="00C65B19" w:rsidRPr="008D5E50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>заседания Общественного Совета</w:t>
      </w:r>
    </w:p>
    <w:p w:rsidR="00C65B19" w:rsidRPr="008D5E50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>по вопросам жилищно-коммунального хозяйства</w:t>
      </w:r>
    </w:p>
    <w:p w:rsidR="00C65B19" w:rsidRPr="008D5E50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>при администрации Березовского района</w:t>
      </w:r>
    </w:p>
    <w:p w:rsidR="00C65B19" w:rsidRPr="00E43AAB" w:rsidRDefault="00C65B19" w:rsidP="00C65B19">
      <w:pPr>
        <w:pBdr>
          <w:bottom w:val="single" w:sz="12" w:space="1" w:color="auto"/>
        </w:pBdr>
        <w:jc w:val="center"/>
      </w:pPr>
    </w:p>
    <w:p w:rsidR="00C65B19" w:rsidRDefault="00967E63" w:rsidP="00C65B19">
      <w:pPr>
        <w:pBdr>
          <w:bottom w:val="single" w:sz="12" w:space="1" w:color="auto"/>
        </w:pBdr>
        <w:jc w:val="center"/>
      </w:pPr>
      <w:r>
        <w:t>09</w:t>
      </w:r>
      <w:r w:rsidR="00A0516C">
        <w:t xml:space="preserve"> июня</w:t>
      </w:r>
      <w:r w:rsidR="001421E7">
        <w:t xml:space="preserve"> </w:t>
      </w:r>
      <w:r w:rsidR="004B28DB">
        <w:t>2017</w:t>
      </w:r>
      <w:r w:rsidR="00C65B19" w:rsidRPr="00E43AAB">
        <w:t xml:space="preserve"> года </w:t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  <w:t xml:space="preserve">       № 0</w:t>
      </w:r>
      <w:r w:rsidR="00BF7C4C">
        <w:t>3</w:t>
      </w:r>
    </w:p>
    <w:p w:rsidR="00C65B19" w:rsidRPr="0097600C" w:rsidRDefault="00C65B19" w:rsidP="00C65B19">
      <w:pPr>
        <w:rPr>
          <w:sz w:val="18"/>
          <w:szCs w:val="18"/>
        </w:rPr>
      </w:pPr>
      <w:bookmarkStart w:id="0" w:name="_GoBack"/>
      <w:bookmarkEnd w:id="0"/>
    </w:p>
    <w:p w:rsidR="00C65B19" w:rsidRPr="00E43AAB" w:rsidRDefault="00C65B19" w:rsidP="00C65B19">
      <w:r w:rsidRPr="00E43AAB">
        <w:t xml:space="preserve">Время проведения: </w:t>
      </w:r>
      <w:r>
        <w:t>15</w:t>
      </w:r>
      <w:r w:rsidRPr="00E43AAB">
        <w:t>-00 часов</w:t>
      </w:r>
    </w:p>
    <w:p w:rsidR="00C65B19" w:rsidRPr="00E43AAB" w:rsidRDefault="00C65B19" w:rsidP="00C65B19">
      <w:pPr>
        <w:rPr>
          <w:sz w:val="32"/>
          <w:szCs w:val="32"/>
        </w:rPr>
      </w:pPr>
      <w:r w:rsidRPr="00E43AAB">
        <w:t>Место</w:t>
      </w:r>
      <w:r w:rsidR="001421E7">
        <w:t xml:space="preserve"> проведения: пгт. Березово, ул. Первомайская</w:t>
      </w:r>
      <w:r w:rsidR="006C09A5">
        <w:t xml:space="preserve">, </w:t>
      </w:r>
      <w:r w:rsidR="001421E7">
        <w:t>д. 10</w:t>
      </w:r>
      <w:r w:rsidR="00847B6B">
        <w:t xml:space="preserve">, </w:t>
      </w:r>
      <w:r w:rsidR="001421E7">
        <w:t>каб. 203</w:t>
      </w:r>
    </w:p>
    <w:p w:rsidR="00C65B19" w:rsidRDefault="00C65B19" w:rsidP="00C65B19">
      <w:pPr>
        <w:rPr>
          <w:sz w:val="32"/>
          <w:szCs w:val="32"/>
        </w:rPr>
      </w:pPr>
    </w:p>
    <w:p w:rsidR="00C65B19" w:rsidRDefault="00C65B19" w:rsidP="00C65B19">
      <w:pPr>
        <w:rPr>
          <w:b/>
        </w:rPr>
      </w:pPr>
      <w:r>
        <w:rPr>
          <w:b/>
        </w:rPr>
        <w:t>Участники заседания:</w:t>
      </w:r>
    </w:p>
    <w:p w:rsidR="004B28DB" w:rsidRPr="004B28DB" w:rsidRDefault="004B28DB" w:rsidP="00C65B19">
      <w:pPr>
        <w:rPr>
          <w:b/>
          <w:sz w:val="16"/>
          <w:szCs w:val="16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7230"/>
      </w:tblGrid>
      <w:tr w:rsidR="00A0516C" w:rsidRPr="00163C70" w:rsidTr="00E456FA">
        <w:tc>
          <w:tcPr>
            <w:tcW w:w="2943" w:type="dxa"/>
          </w:tcPr>
          <w:p w:rsidR="00A0516C" w:rsidRPr="00163C70" w:rsidRDefault="00A0516C" w:rsidP="00E456FA">
            <w:pPr>
              <w:spacing w:after="120"/>
            </w:pPr>
            <w:r>
              <w:t>Шехирева Светлана Михайловна</w:t>
            </w:r>
          </w:p>
        </w:tc>
        <w:tc>
          <w:tcPr>
            <w:tcW w:w="7230" w:type="dxa"/>
          </w:tcPr>
          <w:p w:rsidR="00A0516C" w:rsidRPr="00163C70" w:rsidRDefault="00A0516C" w:rsidP="00A0516C">
            <w:pPr>
              <w:spacing w:after="120"/>
            </w:pPr>
            <w:r w:rsidRPr="00A0516C">
              <w:t>заместитель председателя Общественного совета</w:t>
            </w:r>
          </w:p>
        </w:tc>
      </w:tr>
      <w:tr w:rsidR="002F5DAB" w:rsidRPr="00037173" w:rsidTr="008146B0">
        <w:tc>
          <w:tcPr>
            <w:tcW w:w="2943" w:type="dxa"/>
          </w:tcPr>
          <w:p w:rsidR="002F5DAB" w:rsidRPr="00037173" w:rsidRDefault="002F5DAB" w:rsidP="008146B0">
            <w:pPr>
              <w:spacing w:after="120"/>
            </w:pPr>
            <w:proofErr w:type="spellStart"/>
            <w:r w:rsidRPr="00037173">
              <w:t>Мотошин</w:t>
            </w:r>
            <w:proofErr w:type="spellEnd"/>
            <w:r w:rsidRPr="00037173">
              <w:t xml:space="preserve"> Николай Петрович</w:t>
            </w:r>
          </w:p>
        </w:tc>
        <w:tc>
          <w:tcPr>
            <w:tcW w:w="7230" w:type="dxa"/>
          </w:tcPr>
          <w:p w:rsidR="002F5DAB" w:rsidRPr="00037173" w:rsidRDefault="002F5DAB" w:rsidP="008146B0">
            <w:pPr>
              <w:spacing w:after="120"/>
            </w:pPr>
            <w:r w:rsidRPr="00037173">
              <w:t>член президиума Березовской районной общественной организации (ветеранов) войны, труда, Вооруженных с</w:t>
            </w:r>
            <w:r>
              <w:t>ил и правоохранительных органов</w:t>
            </w:r>
          </w:p>
        </w:tc>
      </w:tr>
      <w:tr w:rsidR="002A0432" w:rsidRPr="00D31470" w:rsidTr="002A0432">
        <w:tc>
          <w:tcPr>
            <w:tcW w:w="2943" w:type="dxa"/>
          </w:tcPr>
          <w:p w:rsidR="002A0432" w:rsidRDefault="002A0432" w:rsidP="002A0432">
            <w:pPr>
              <w:spacing w:after="120"/>
            </w:pPr>
            <w:r>
              <w:t>Сидорова Марина Леонидовна</w:t>
            </w:r>
          </w:p>
        </w:tc>
        <w:tc>
          <w:tcPr>
            <w:tcW w:w="7230" w:type="dxa"/>
          </w:tcPr>
          <w:p w:rsidR="002A0432" w:rsidRDefault="002A0432" w:rsidP="0043327E">
            <w:pPr>
              <w:spacing w:after="120"/>
            </w:pPr>
            <w:r w:rsidRPr="00A86429">
              <w:t>генерал</w:t>
            </w:r>
            <w:r>
              <w:t>ьный директор ООО «ЖЭУ</w:t>
            </w:r>
            <w:r w:rsidR="0043327E">
              <w:t xml:space="preserve"> – </w:t>
            </w:r>
            <w:r w:rsidR="007828EE">
              <w:t>Березово»</w:t>
            </w:r>
          </w:p>
        </w:tc>
      </w:tr>
      <w:tr w:rsidR="0026456A" w:rsidRPr="00D31470" w:rsidTr="0012245F">
        <w:tc>
          <w:tcPr>
            <w:tcW w:w="2943" w:type="dxa"/>
          </w:tcPr>
          <w:p w:rsidR="0026456A" w:rsidRDefault="00D00CED" w:rsidP="0012245F">
            <w:pPr>
              <w:spacing w:after="120"/>
            </w:pPr>
            <w:r>
              <w:t>Чепурнов Николай Николаевич</w:t>
            </w:r>
          </w:p>
        </w:tc>
        <w:tc>
          <w:tcPr>
            <w:tcW w:w="7230" w:type="dxa"/>
          </w:tcPr>
          <w:p w:rsidR="0026456A" w:rsidRPr="00D31470" w:rsidRDefault="007828EE" w:rsidP="0012245F">
            <w:pPr>
              <w:spacing w:after="120"/>
              <w:ind w:left="34"/>
            </w:pPr>
            <w:r>
              <w:t>директор МУП «ЖКХ» гп. Березово</w:t>
            </w:r>
          </w:p>
        </w:tc>
      </w:tr>
      <w:tr w:rsidR="00017875" w:rsidRPr="00D31470" w:rsidTr="0077398E">
        <w:tc>
          <w:tcPr>
            <w:tcW w:w="2943" w:type="dxa"/>
          </w:tcPr>
          <w:p w:rsidR="00017875" w:rsidRPr="00BC2E00" w:rsidRDefault="00017875" w:rsidP="0077398E">
            <w:r w:rsidRPr="00BC2E00">
              <w:t>Яковлев Андрей Владимирович</w:t>
            </w:r>
          </w:p>
        </w:tc>
        <w:tc>
          <w:tcPr>
            <w:tcW w:w="7230" w:type="dxa"/>
          </w:tcPr>
          <w:p w:rsidR="00017875" w:rsidRDefault="00017875" w:rsidP="0077398E">
            <w:r>
              <w:t>н</w:t>
            </w:r>
            <w:r w:rsidRPr="00BC2E00">
              <w:t xml:space="preserve">ачальник управления по жилищно – </w:t>
            </w:r>
            <w:proofErr w:type="gramStart"/>
            <w:r w:rsidRPr="00BC2E00">
              <w:t>коммунальному</w:t>
            </w:r>
            <w:proofErr w:type="gramEnd"/>
            <w:r w:rsidRPr="00BC2E00">
              <w:t xml:space="preserve"> хозяйству ад</w:t>
            </w:r>
            <w:r>
              <w:t>министрации Березовского района</w:t>
            </w:r>
          </w:p>
          <w:p w:rsidR="00017875" w:rsidRDefault="00017875" w:rsidP="0077398E"/>
        </w:tc>
      </w:tr>
    </w:tbl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0206"/>
      </w:tblGrid>
      <w:tr w:rsidR="00085832" w:rsidRPr="00343C4C" w:rsidTr="00967E63">
        <w:tc>
          <w:tcPr>
            <w:tcW w:w="250" w:type="dxa"/>
          </w:tcPr>
          <w:p w:rsidR="00085832" w:rsidRPr="00343C4C" w:rsidRDefault="00085832">
            <w:pPr>
              <w:rPr>
                <w:b/>
              </w:rPr>
            </w:pPr>
          </w:p>
        </w:tc>
        <w:tc>
          <w:tcPr>
            <w:tcW w:w="10206" w:type="dxa"/>
          </w:tcPr>
          <w:p w:rsidR="00F7678D" w:rsidRPr="00343C4C" w:rsidRDefault="00F7678D" w:rsidP="00F7678D">
            <w:pPr>
              <w:rPr>
                <w:b/>
              </w:rPr>
            </w:pPr>
            <w:r w:rsidRPr="00343C4C">
              <w:rPr>
                <w:b/>
              </w:rPr>
              <w:t>П</w:t>
            </w:r>
            <w:r w:rsidR="00085832" w:rsidRPr="00343C4C">
              <w:rPr>
                <w:b/>
              </w:rPr>
              <w:t>овестк</w:t>
            </w:r>
            <w:r w:rsidRPr="00343C4C">
              <w:rPr>
                <w:b/>
              </w:rPr>
              <w:t>а</w:t>
            </w:r>
            <w:r w:rsidR="00085832" w:rsidRPr="00343C4C">
              <w:rPr>
                <w:b/>
              </w:rPr>
              <w:t xml:space="preserve"> дня</w:t>
            </w:r>
          </w:p>
          <w:p w:rsidR="00F7678D" w:rsidRPr="00343C4C" w:rsidRDefault="00F7678D" w:rsidP="00F7678D">
            <w:pPr>
              <w:rPr>
                <w:b/>
              </w:rPr>
            </w:pPr>
          </w:p>
        </w:tc>
      </w:tr>
      <w:tr w:rsidR="0026456A" w:rsidRPr="00343C4C" w:rsidTr="00967E63">
        <w:tc>
          <w:tcPr>
            <w:tcW w:w="250" w:type="dxa"/>
          </w:tcPr>
          <w:p w:rsidR="002F5DAB" w:rsidRPr="00343C4C" w:rsidRDefault="002F5DAB" w:rsidP="002F5DAB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10206" w:type="dxa"/>
          </w:tcPr>
          <w:p w:rsidR="0026456A" w:rsidRDefault="0026456A" w:rsidP="00242BB0">
            <w:pPr>
              <w:spacing w:after="120"/>
              <w:jc w:val="both"/>
            </w:pPr>
            <w:r>
              <w:t xml:space="preserve">Обращения граждан по вопросам предоставления жилищно-коммунальных услуг и </w:t>
            </w:r>
            <w:r w:rsidR="00146633">
              <w:t>благоустройству г</w:t>
            </w:r>
            <w:r w:rsidR="00091AC1">
              <w:t>п. Березово.</w:t>
            </w:r>
          </w:p>
          <w:p w:rsidR="00091AC1" w:rsidRPr="00343C4C" w:rsidRDefault="00091AC1" w:rsidP="00D00CED">
            <w:pPr>
              <w:spacing w:after="120"/>
              <w:jc w:val="right"/>
            </w:pPr>
            <w:r>
              <w:t xml:space="preserve">Сидорова М.Л., </w:t>
            </w:r>
            <w:r w:rsidR="00D00CED">
              <w:t>Чепурнов Н.Н.</w:t>
            </w:r>
            <w:r>
              <w:t xml:space="preserve">, </w:t>
            </w:r>
            <w:r w:rsidR="001421E7">
              <w:t>Яковлев А.В.</w:t>
            </w:r>
          </w:p>
        </w:tc>
      </w:tr>
      <w:tr w:rsidR="002F5DAB" w:rsidRPr="00343C4C" w:rsidTr="00967E63">
        <w:tc>
          <w:tcPr>
            <w:tcW w:w="250" w:type="dxa"/>
          </w:tcPr>
          <w:p w:rsidR="002F5DAB" w:rsidRDefault="002F5DAB" w:rsidP="002F5DAB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10206" w:type="dxa"/>
          </w:tcPr>
          <w:p w:rsidR="002F5DAB" w:rsidRPr="00343C4C" w:rsidRDefault="002F5DAB" w:rsidP="002F5DAB">
            <w:pPr>
              <w:spacing w:after="120"/>
              <w:jc w:val="both"/>
            </w:pPr>
            <w:r w:rsidRPr="00343C4C">
              <w:t>Реализация программ</w:t>
            </w:r>
            <w:r>
              <w:t>ы</w:t>
            </w:r>
            <w:r w:rsidRPr="00343C4C">
              <w:t xml:space="preserve"> капитального ремонта МКД на территории района.</w:t>
            </w:r>
          </w:p>
          <w:p w:rsidR="002F5DAB" w:rsidRDefault="002F5DAB" w:rsidP="002F5DAB">
            <w:pPr>
              <w:spacing w:after="120"/>
              <w:jc w:val="right"/>
            </w:pPr>
            <w:r>
              <w:t>Яковлев А.</w:t>
            </w:r>
            <w:proofErr w:type="gramStart"/>
            <w:r>
              <w:t>В</w:t>
            </w:r>
            <w:proofErr w:type="gramEnd"/>
          </w:p>
        </w:tc>
      </w:tr>
      <w:tr w:rsidR="00374A1B" w:rsidRPr="00343C4C" w:rsidTr="00967E63">
        <w:tc>
          <w:tcPr>
            <w:tcW w:w="250" w:type="dxa"/>
          </w:tcPr>
          <w:p w:rsidR="00374A1B" w:rsidRPr="00343C4C" w:rsidRDefault="00374A1B" w:rsidP="00287AA2">
            <w:pPr>
              <w:pStyle w:val="a4"/>
              <w:numPr>
                <w:ilvl w:val="0"/>
                <w:numId w:val="1"/>
              </w:numPr>
              <w:spacing w:after="120"/>
              <w:ind w:left="284"/>
            </w:pPr>
          </w:p>
        </w:tc>
        <w:tc>
          <w:tcPr>
            <w:tcW w:w="10206" w:type="dxa"/>
          </w:tcPr>
          <w:p w:rsidR="00374A1B" w:rsidRDefault="00374A1B" w:rsidP="00242BB0">
            <w:pPr>
              <w:spacing w:after="120"/>
              <w:jc w:val="both"/>
            </w:pPr>
            <w:r>
              <w:t>Обсуждение постановления Правительства ХМАО – Югры № 2</w:t>
            </w:r>
            <w:r w:rsidR="002F5DAB">
              <w:t>0</w:t>
            </w:r>
            <w:r>
              <w:t xml:space="preserve">9-П от 26.05.2017, Приказа Департамента </w:t>
            </w:r>
            <w:proofErr w:type="spellStart"/>
            <w:r>
              <w:t>ЖККиЭ</w:t>
            </w:r>
            <w:proofErr w:type="spellEnd"/>
            <w:r>
              <w:t xml:space="preserve"> ХМАО – Югры № 4-нп от </w:t>
            </w:r>
            <w:r w:rsidR="002F5DAB">
              <w:t>26.05.2017 г.</w:t>
            </w:r>
          </w:p>
          <w:p w:rsidR="00967E63" w:rsidRDefault="002F5DAB" w:rsidP="00967E63">
            <w:pPr>
              <w:spacing w:after="120"/>
              <w:jc w:val="right"/>
            </w:pPr>
            <w:r>
              <w:t>Яковлев А.В.</w:t>
            </w:r>
          </w:p>
        </w:tc>
      </w:tr>
    </w:tbl>
    <w:p w:rsidR="00967E63" w:rsidRDefault="00967E63" w:rsidP="00437480">
      <w:pPr>
        <w:rPr>
          <w:b/>
        </w:rPr>
      </w:pPr>
    </w:p>
    <w:p w:rsidR="00F26393" w:rsidRPr="00091AC1" w:rsidRDefault="00967E63" w:rsidP="00437480">
      <w:pPr>
        <w:rPr>
          <w:b/>
        </w:rPr>
      </w:pPr>
      <w:r>
        <w:rPr>
          <w:b/>
        </w:rPr>
        <w:t>Решение</w:t>
      </w:r>
      <w:r w:rsidR="00F26393" w:rsidRPr="00091AC1">
        <w:rPr>
          <w:b/>
        </w:rPr>
        <w:t>:</w:t>
      </w:r>
    </w:p>
    <w:p w:rsidR="001A6D73" w:rsidRPr="00091AC1" w:rsidRDefault="001A6D73" w:rsidP="00437480">
      <w:pPr>
        <w:rPr>
          <w:b/>
        </w:rPr>
      </w:pPr>
    </w:p>
    <w:tbl>
      <w:tblPr>
        <w:tblStyle w:val="a3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206"/>
      </w:tblGrid>
      <w:tr w:rsidR="00F26393" w:rsidRPr="00091AC1" w:rsidTr="00710592">
        <w:tc>
          <w:tcPr>
            <w:tcW w:w="568" w:type="dxa"/>
          </w:tcPr>
          <w:p w:rsidR="00F26393" w:rsidRPr="00091AC1" w:rsidRDefault="00483EF6" w:rsidP="00A043D1">
            <w:pPr>
              <w:spacing w:after="120"/>
            </w:pPr>
            <w:r>
              <w:t>1</w:t>
            </w:r>
            <w:r w:rsidR="00F26393" w:rsidRPr="00091AC1">
              <w:t>.</w:t>
            </w:r>
          </w:p>
        </w:tc>
        <w:tc>
          <w:tcPr>
            <w:tcW w:w="10206" w:type="dxa"/>
          </w:tcPr>
          <w:p w:rsidR="00F26393" w:rsidRPr="00091AC1" w:rsidRDefault="001A6D73" w:rsidP="002F5DAB">
            <w:pPr>
              <w:spacing w:after="120"/>
              <w:jc w:val="both"/>
            </w:pPr>
            <w:r w:rsidRPr="00091AC1">
              <w:rPr>
                <w:rFonts w:eastAsia="Calibri"/>
              </w:rPr>
              <w:t>Принять к сведению информацию</w:t>
            </w:r>
            <w:r w:rsidRPr="00091AC1">
              <w:t xml:space="preserve"> о</w:t>
            </w:r>
            <w:r w:rsidR="002F5DAB">
              <w:t>б</w:t>
            </w:r>
            <w:r w:rsidRPr="00091AC1">
              <w:t xml:space="preserve"> </w:t>
            </w:r>
            <w:r w:rsidR="002F5DAB">
              <w:t>о</w:t>
            </w:r>
            <w:r w:rsidR="002F5DAB" w:rsidRPr="002F5DAB">
              <w:t>бращения</w:t>
            </w:r>
            <w:r w:rsidR="002F5DAB">
              <w:t>х</w:t>
            </w:r>
            <w:r w:rsidR="002F5DAB" w:rsidRPr="002F5DAB">
              <w:t xml:space="preserve"> граждан по вопросам предоставления жилищно-коммунальных услуг и благоустройству гп. Березово.</w:t>
            </w:r>
          </w:p>
        </w:tc>
      </w:tr>
      <w:tr w:rsidR="002F5DAB" w:rsidRPr="00091AC1" w:rsidTr="00710592">
        <w:tc>
          <w:tcPr>
            <w:tcW w:w="568" w:type="dxa"/>
          </w:tcPr>
          <w:p w:rsidR="002F5DAB" w:rsidRDefault="00483EF6" w:rsidP="00A043D1">
            <w:pPr>
              <w:spacing w:after="120"/>
            </w:pPr>
            <w:r>
              <w:t>2</w:t>
            </w:r>
            <w:r w:rsidR="002F5DAB">
              <w:t>.</w:t>
            </w:r>
          </w:p>
        </w:tc>
        <w:tc>
          <w:tcPr>
            <w:tcW w:w="10206" w:type="dxa"/>
          </w:tcPr>
          <w:p w:rsidR="002F5DAB" w:rsidRDefault="002F5DAB" w:rsidP="006717B5">
            <w:pPr>
              <w:spacing w:after="120"/>
              <w:jc w:val="both"/>
            </w:pPr>
            <w:r w:rsidRPr="002F5DAB">
              <w:rPr>
                <w:rFonts w:eastAsia="Calibri"/>
              </w:rPr>
              <w:t>Принять к сведению информацию о</w:t>
            </w:r>
            <w:r>
              <w:rPr>
                <w:rFonts w:eastAsia="Calibri"/>
              </w:rPr>
              <w:t xml:space="preserve"> </w:t>
            </w:r>
            <w:r w:rsidR="006717B5">
              <w:rPr>
                <w:rFonts w:eastAsia="Calibri"/>
              </w:rPr>
              <w:t>р</w:t>
            </w:r>
            <w:r w:rsidR="006717B5" w:rsidRPr="00343C4C">
              <w:t>еализаци</w:t>
            </w:r>
            <w:r w:rsidR="006717B5">
              <w:t>и</w:t>
            </w:r>
            <w:r w:rsidR="006717B5" w:rsidRPr="00343C4C">
              <w:t xml:space="preserve"> программ</w:t>
            </w:r>
            <w:r w:rsidR="006717B5">
              <w:t>ы</w:t>
            </w:r>
            <w:r w:rsidR="006717B5" w:rsidRPr="00343C4C">
              <w:t xml:space="preserve"> капитального ремонта МКД на территории района.</w:t>
            </w:r>
          </w:p>
          <w:p w:rsidR="0097600C" w:rsidRPr="00091AC1" w:rsidRDefault="0097600C" w:rsidP="006717B5">
            <w:pPr>
              <w:spacing w:after="120"/>
              <w:jc w:val="both"/>
              <w:rPr>
                <w:rFonts w:eastAsia="Calibri"/>
              </w:rPr>
            </w:pPr>
          </w:p>
        </w:tc>
      </w:tr>
      <w:tr w:rsidR="006717B5" w:rsidRPr="00091AC1" w:rsidTr="00710592">
        <w:tc>
          <w:tcPr>
            <w:tcW w:w="568" w:type="dxa"/>
          </w:tcPr>
          <w:p w:rsidR="006717B5" w:rsidRDefault="00483EF6" w:rsidP="00A043D1">
            <w:pPr>
              <w:spacing w:after="120"/>
            </w:pPr>
            <w:r>
              <w:lastRenderedPageBreak/>
              <w:t>3</w:t>
            </w:r>
            <w:r w:rsidR="006717B5">
              <w:t>.</w:t>
            </w:r>
          </w:p>
        </w:tc>
        <w:tc>
          <w:tcPr>
            <w:tcW w:w="10206" w:type="dxa"/>
          </w:tcPr>
          <w:p w:rsidR="006717B5" w:rsidRPr="002F5DAB" w:rsidRDefault="00483EF6" w:rsidP="006717B5">
            <w:pPr>
              <w:spacing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6717B5">
              <w:rPr>
                <w:rFonts w:eastAsia="Calibri"/>
              </w:rPr>
              <w:t xml:space="preserve">.1. </w:t>
            </w:r>
            <w:r w:rsidR="006717B5" w:rsidRPr="002F5DAB">
              <w:rPr>
                <w:rFonts w:eastAsia="Calibri"/>
              </w:rPr>
              <w:t>Принять к сведению информацию о</w:t>
            </w:r>
            <w:r w:rsidR="006717B5">
              <w:t xml:space="preserve"> постановлении Правительства ХМАО – Югры № 209-П от 26.05.2017 и Приказе Департамента </w:t>
            </w:r>
            <w:proofErr w:type="spellStart"/>
            <w:r w:rsidR="006717B5">
              <w:t>ЖККиЭ</w:t>
            </w:r>
            <w:proofErr w:type="spellEnd"/>
            <w:r w:rsidR="006717B5">
              <w:t xml:space="preserve"> ХМАО – Югры № 4-нп от 26.05.2017 г. </w:t>
            </w:r>
          </w:p>
        </w:tc>
      </w:tr>
    </w:tbl>
    <w:p w:rsidR="00967E63" w:rsidRDefault="00967E63" w:rsidP="00967E63">
      <w:pPr>
        <w:tabs>
          <w:tab w:val="left" w:pos="993"/>
        </w:tabs>
        <w:spacing w:after="120"/>
        <w:ind w:left="426"/>
      </w:pPr>
      <w:r>
        <w:t xml:space="preserve">3.2. </w:t>
      </w:r>
      <w:r w:rsidR="006717B5">
        <w:t>Управлению по ЖКХ опубликовать информацию о данных НПА на официальном сайте МО Березовский район и довести до сведения Общественных Советов муниципальных образований Березовского района.</w:t>
      </w:r>
    </w:p>
    <w:p w:rsidR="00967E63" w:rsidRDefault="00967E63" w:rsidP="00967E63">
      <w:pPr>
        <w:tabs>
          <w:tab w:val="left" w:pos="993"/>
        </w:tabs>
        <w:spacing w:after="120"/>
        <w:ind w:left="426"/>
      </w:pPr>
    </w:p>
    <w:p w:rsidR="0097600C" w:rsidRDefault="0097600C" w:rsidP="00967E63">
      <w:pPr>
        <w:tabs>
          <w:tab w:val="left" w:pos="993"/>
        </w:tabs>
        <w:spacing w:after="120"/>
        <w:ind w:left="426"/>
      </w:pPr>
    </w:p>
    <w:p w:rsidR="0097600C" w:rsidRDefault="0097600C" w:rsidP="0097600C">
      <w:pPr>
        <w:tabs>
          <w:tab w:val="left" w:pos="993"/>
        </w:tabs>
        <w:ind w:left="425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С.М. Шехирева</w:t>
      </w:r>
    </w:p>
    <w:p w:rsidR="0097600C" w:rsidRDefault="0097600C" w:rsidP="0097600C">
      <w:pPr>
        <w:tabs>
          <w:tab w:val="left" w:pos="993"/>
        </w:tabs>
        <w:ind w:left="425"/>
      </w:pPr>
      <w:r>
        <w:t>Общественного Совета</w:t>
      </w:r>
    </w:p>
    <w:p w:rsidR="0097600C" w:rsidRDefault="0097600C" w:rsidP="0097600C">
      <w:pPr>
        <w:tabs>
          <w:tab w:val="left" w:pos="993"/>
        </w:tabs>
        <w:ind w:left="425"/>
      </w:pPr>
    </w:p>
    <w:p w:rsidR="0097600C" w:rsidRDefault="0097600C" w:rsidP="0097600C">
      <w:pPr>
        <w:tabs>
          <w:tab w:val="left" w:pos="993"/>
        </w:tabs>
        <w:ind w:left="425"/>
      </w:pPr>
    </w:p>
    <w:p w:rsidR="0097600C" w:rsidRDefault="0097600C" w:rsidP="0097600C">
      <w:pPr>
        <w:tabs>
          <w:tab w:val="left" w:pos="993"/>
        </w:tabs>
        <w:ind w:left="425"/>
      </w:pPr>
    </w:p>
    <w:p w:rsidR="0097600C" w:rsidRPr="00091AC1" w:rsidRDefault="0097600C" w:rsidP="0097600C">
      <w:pPr>
        <w:tabs>
          <w:tab w:val="left" w:pos="993"/>
        </w:tabs>
        <w:spacing w:after="120"/>
        <w:ind w:left="426"/>
      </w:pPr>
      <w:r>
        <w:t xml:space="preserve">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О.В. Жиянова</w:t>
      </w:r>
    </w:p>
    <w:sectPr w:rsidR="0097600C" w:rsidRPr="00091AC1" w:rsidSect="0097600C">
      <w:pgSz w:w="11906" w:h="16838"/>
      <w:pgMar w:top="993" w:right="849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94" w:rsidRDefault="002F6994" w:rsidP="004B28DB">
      <w:r>
        <w:separator/>
      </w:r>
    </w:p>
  </w:endnote>
  <w:endnote w:type="continuationSeparator" w:id="0">
    <w:p w:rsidR="002F6994" w:rsidRDefault="002F6994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94" w:rsidRDefault="002F6994" w:rsidP="004B28DB">
      <w:r>
        <w:separator/>
      </w:r>
    </w:p>
  </w:footnote>
  <w:footnote w:type="continuationSeparator" w:id="0">
    <w:p w:rsidR="002F6994" w:rsidRDefault="002F6994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2DD"/>
    <w:multiLevelType w:val="multilevel"/>
    <w:tmpl w:val="1854D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6CC"/>
    <w:rsid w:val="00017875"/>
    <w:rsid w:val="0002245D"/>
    <w:rsid w:val="0005265A"/>
    <w:rsid w:val="00064D01"/>
    <w:rsid w:val="00070CC4"/>
    <w:rsid w:val="00085832"/>
    <w:rsid w:val="00091AC1"/>
    <w:rsid w:val="000A6587"/>
    <w:rsid w:val="000B74F7"/>
    <w:rsid w:val="001421E7"/>
    <w:rsid w:val="00146633"/>
    <w:rsid w:val="00157C29"/>
    <w:rsid w:val="00163C70"/>
    <w:rsid w:val="001A6D73"/>
    <w:rsid w:val="0021397A"/>
    <w:rsid w:val="002322FF"/>
    <w:rsid w:val="002376AB"/>
    <w:rsid w:val="00242BB0"/>
    <w:rsid w:val="0026456A"/>
    <w:rsid w:val="002737B1"/>
    <w:rsid w:val="00281DE9"/>
    <w:rsid w:val="00295B11"/>
    <w:rsid w:val="002A0432"/>
    <w:rsid w:val="002C3A4F"/>
    <w:rsid w:val="002F5DAB"/>
    <w:rsid w:val="002F6994"/>
    <w:rsid w:val="0033572E"/>
    <w:rsid w:val="00342CEF"/>
    <w:rsid w:val="00343C4C"/>
    <w:rsid w:val="00374A1B"/>
    <w:rsid w:val="003A66E9"/>
    <w:rsid w:val="003C72A9"/>
    <w:rsid w:val="003D755C"/>
    <w:rsid w:val="003E7A05"/>
    <w:rsid w:val="0043327E"/>
    <w:rsid w:val="00437480"/>
    <w:rsid w:val="00443FD1"/>
    <w:rsid w:val="00460191"/>
    <w:rsid w:val="0046560F"/>
    <w:rsid w:val="004806F4"/>
    <w:rsid w:val="00481390"/>
    <w:rsid w:val="00483EF6"/>
    <w:rsid w:val="00484CA7"/>
    <w:rsid w:val="004A7674"/>
    <w:rsid w:val="004A789F"/>
    <w:rsid w:val="004B28DB"/>
    <w:rsid w:val="004D5C9E"/>
    <w:rsid w:val="00500AD9"/>
    <w:rsid w:val="0050143F"/>
    <w:rsid w:val="00507C55"/>
    <w:rsid w:val="005100A9"/>
    <w:rsid w:val="00530D00"/>
    <w:rsid w:val="00553ADF"/>
    <w:rsid w:val="005548E3"/>
    <w:rsid w:val="005621BF"/>
    <w:rsid w:val="005D067D"/>
    <w:rsid w:val="005F675B"/>
    <w:rsid w:val="00630F99"/>
    <w:rsid w:val="00643869"/>
    <w:rsid w:val="00664274"/>
    <w:rsid w:val="006717B5"/>
    <w:rsid w:val="006C09A5"/>
    <w:rsid w:val="00710592"/>
    <w:rsid w:val="00713053"/>
    <w:rsid w:val="0077098D"/>
    <w:rsid w:val="007828EE"/>
    <w:rsid w:val="007C5B1A"/>
    <w:rsid w:val="007D0966"/>
    <w:rsid w:val="007D14D7"/>
    <w:rsid w:val="008004F3"/>
    <w:rsid w:val="00806CF5"/>
    <w:rsid w:val="0083391D"/>
    <w:rsid w:val="008379CC"/>
    <w:rsid w:val="0084284C"/>
    <w:rsid w:val="00847B6B"/>
    <w:rsid w:val="00853D3A"/>
    <w:rsid w:val="008839AB"/>
    <w:rsid w:val="008D2E26"/>
    <w:rsid w:val="008D6634"/>
    <w:rsid w:val="008F2C45"/>
    <w:rsid w:val="008F7385"/>
    <w:rsid w:val="00903ACB"/>
    <w:rsid w:val="009068ED"/>
    <w:rsid w:val="00944F0F"/>
    <w:rsid w:val="00954D05"/>
    <w:rsid w:val="0095715A"/>
    <w:rsid w:val="00967E63"/>
    <w:rsid w:val="0097600C"/>
    <w:rsid w:val="00993A9A"/>
    <w:rsid w:val="009A616A"/>
    <w:rsid w:val="009B5C42"/>
    <w:rsid w:val="009D0807"/>
    <w:rsid w:val="009F0D23"/>
    <w:rsid w:val="009F30F7"/>
    <w:rsid w:val="009F6EDD"/>
    <w:rsid w:val="00A043D1"/>
    <w:rsid w:val="00A0516C"/>
    <w:rsid w:val="00A37B8C"/>
    <w:rsid w:val="00A61283"/>
    <w:rsid w:val="00A77D93"/>
    <w:rsid w:val="00A86ADB"/>
    <w:rsid w:val="00A90119"/>
    <w:rsid w:val="00AE1C61"/>
    <w:rsid w:val="00B0527F"/>
    <w:rsid w:val="00B23AD8"/>
    <w:rsid w:val="00B5720A"/>
    <w:rsid w:val="00B61F99"/>
    <w:rsid w:val="00B71514"/>
    <w:rsid w:val="00B93E4D"/>
    <w:rsid w:val="00BB0628"/>
    <w:rsid w:val="00BC2E56"/>
    <w:rsid w:val="00BF7C4C"/>
    <w:rsid w:val="00C416CC"/>
    <w:rsid w:val="00C45853"/>
    <w:rsid w:val="00C65B19"/>
    <w:rsid w:val="00C8725C"/>
    <w:rsid w:val="00CA4F3F"/>
    <w:rsid w:val="00CC3406"/>
    <w:rsid w:val="00CC6801"/>
    <w:rsid w:val="00CD4953"/>
    <w:rsid w:val="00D00CED"/>
    <w:rsid w:val="00D15B32"/>
    <w:rsid w:val="00D31939"/>
    <w:rsid w:val="00D32A2D"/>
    <w:rsid w:val="00D34334"/>
    <w:rsid w:val="00D543E0"/>
    <w:rsid w:val="00DC3B18"/>
    <w:rsid w:val="00DD607D"/>
    <w:rsid w:val="00DF6689"/>
    <w:rsid w:val="00E00330"/>
    <w:rsid w:val="00E43F62"/>
    <w:rsid w:val="00E843F8"/>
    <w:rsid w:val="00E8538C"/>
    <w:rsid w:val="00E92743"/>
    <w:rsid w:val="00E93330"/>
    <w:rsid w:val="00EB4711"/>
    <w:rsid w:val="00EB7DF5"/>
    <w:rsid w:val="00F26393"/>
    <w:rsid w:val="00F269DD"/>
    <w:rsid w:val="00F2777E"/>
    <w:rsid w:val="00F7678D"/>
    <w:rsid w:val="00FC1B32"/>
    <w:rsid w:val="00FC717D"/>
    <w:rsid w:val="00FD2D8A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Жиянова Оксана Владимировна</dc:creator>
  <cp:keywords/>
  <dc:description/>
  <cp:lastModifiedBy>Жиянова Оксана Владимировна</cp:lastModifiedBy>
  <cp:revision>62</cp:revision>
  <cp:lastPrinted>2017-06-23T04:30:00Z</cp:lastPrinted>
  <dcterms:created xsi:type="dcterms:W3CDTF">2015-11-12T07:34:00Z</dcterms:created>
  <dcterms:modified xsi:type="dcterms:W3CDTF">2017-06-23T04:31:00Z</dcterms:modified>
</cp:coreProperties>
</file>